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Kişisel koruyucu donanım ve güvenlik uyarı araçlarını kullanınız.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8"/>
        <w:gridCol w:w="1598"/>
        <w:gridCol w:w="1667"/>
        <w:gridCol w:w="1492"/>
        <w:gridCol w:w="1767"/>
        <w:gridCol w:w="1296"/>
      </w:tblGrid>
      <w:tr w:rsidR="00ED7614" w:rsidRPr="00FE1BD5" w:rsidTr="003B0B64">
        <w:trPr>
          <w:trHeight w:val="1304"/>
        </w:trPr>
        <w:tc>
          <w:tcPr>
            <w:tcW w:w="1510" w:type="dxa"/>
            <w:vAlign w:val="center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E1BD5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6432" behindDoc="1" locked="0" layoutInCell="1" allowOverlap="1" wp14:anchorId="3384A04B" wp14:editId="02062841">
                  <wp:simplePos x="0" y="0"/>
                  <wp:positionH relativeFrom="column">
                    <wp:posOffset>-929005</wp:posOffset>
                  </wp:positionH>
                  <wp:positionV relativeFrom="paragraph">
                    <wp:posOffset>4445</wp:posOffset>
                  </wp:positionV>
                  <wp:extent cx="666750" cy="1050290"/>
                  <wp:effectExtent l="0" t="0" r="0" b="0"/>
                  <wp:wrapTight wrapText="bothSides">
                    <wp:wrapPolygon edited="0">
                      <wp:start x="0" y="0"/>
                      <wp:lineTo x="0" y="21156"/>
                      <wp:lineTo x="20983" y="21156"/>
                      <wp:lineTo x="20983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5XKI6PO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4" w:type="dxa"/>
            <w:vAlign w:val="center"/>
          </w:tcPr>
          <w:p w:rsidR="00ED7614" w:rsidRPr="00FE1BD5" w:rsidRDefault="00ED7614" w:rsidP="003B0B64">
            <w:pPr>
              <w:spacing w:line="260" w:lineRule="exact"/>
              <w:rPr>
                <w:position w:val="-1"/>
                <w:sz w:val="24"/>
                <w:szCs w:val="24"/>
              </w:rPr>
            </w:pPr>
            <w:r w:rsidRPr="00FE1BD5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7456" behindDoc="1" locked="0" layoutInCell="1" allowOverlap="1" wp14:anchorId="4142F245" wp14:editId="405524CC">
                  <wp:simplePos x="0" y="0"/>
                  <wp:positionH relativeFrom="column">
                    <wp:posOffset>-624840</wp:posOffset>
                  </wp:positionH>
                  <wp:positionV relativeFrom="paragraph">
                    <wp:posOffset>52705</wp:posOffset>
                  </wp:positionV>
                  <wp:extent cx="848360" cy="975360"/>
                  <wp:effectExtent l="0" t="0" r="8890" b="0"/>
                  <wp:wrapTight wrapText="bothSides">
                    <wp:wrapPolygon edited="0">
                      <wp:start x="0" y="0"/>
                      <wp:lineTo x="0" y="21094"/>
                      <wp:lineTo x="21341" y="21094"/>
                      <wp:lineTo x="21341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12" t="19565" r="20290" b="19565"/>
                          <a:stretch/>
                        </pic:blipFill>
                        <pic:spPr bwMode="auto">
                          <a:xfrm>
                            <a:off x="0" y="0"/>
                            <a:ext cx="848360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5" w:type="dxa"/>
            <w:vAlign w:val="center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E1BD5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8480" behindDoc="1" locked="0" layoutInCell="1" allowOverlap="1" wp14:anchorId="1D718DE3" wp14:editId="285D06E5">
                  <wp:simplePos x="0" y="0"/>
                  <wp:positionH relativeFrom="column">
                    <wp:posOffset>-1100455</wp:posOffset>
                  </wp:positionH>
                  <wp:positionV relativeFrom="paragraph">
                    <wp:posOffset>2540</wp:posOffset>
                  </wp:positionV>
                  <wp:extent cx="893445" cy="893445"/>
                  <wp:effectExtent l="0" t="0" r="1905" b="1905"/>
                  <wp:wrapTight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J90DH9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9" w:type="dxa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noProof/>
                <w:position w:val="-1"/>
                <w:sz w:val="24"/>
                <w:szCs w:val="24"/>
                <w:lang w:eastAsia="tr-TR"/>
              </w:rPr>
            </w:pPr>
            <w:r w:rsidRPr="00FE1BD5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9504" behindDoc="1" locked="0" layoutInCell="1" allowOverlap="1" wp14:anchorId="13DE5955" wp14:editId="5415D90F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-1905</wp:posOffset>
                  </wp:positionV>
                  <wp:extent cx="664845" cy="1098550"/>
                  <wp:effectExtent l="0" t="0" r="1905" b="6350"/>
                  <wp:wrapTight wrapText="bothSides">
                    <wp:wrapPolygon edited="0">
                      <wp:start x="0" y="0"/>
                      <wp:lineTo x="0" y="21350"/>
                      <wp:lineTo x="21043" y="21350"/>
                      <wp:lineTo x="21043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5" w:type="dxa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noProof/>
                <w:position w:val="-1"/>
                <w:sz w:val="24"/>
                <w:szCs w:val="24"/>
                <w:lang w:eastAsia="tr-TR"/>
              </w:rPr>
            </w:pPr>
            <w:r w:rsidRPr="00FE1BD5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0528" behindDoc="1" locked="0" layoutInCell="1" allowOverlap="1" wp14:anchorId="653503B7" wp14:editId="3DDC799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99695</wp:posOffset>
                  </wp:positionV>
                  <wp:extent cx="806450" cy="825500"/>
                  <wp:effectExtent l="0" t="0" r="0" b="0"/>
                  <wp:wrapTight wrapText="bothSides">
                    <wp:wrapPolygon edited="0">
                      <wp:start x="0" y="0"/>
                      <wp:lineTo x="0" y="20935"/>
                      <wp:lineTo x="20920" y="20935"/>
                      <wp:lineTo x="20920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zme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3" t="22455" r="10438" b="13702"/>
                          <a:stretch/>
                        </pic:blipFill>
                        <pic:spPr bwMode="auto">
                          <a:xfrm>
                            <a:off x="0" y="0"/>
                            <a:ext cx="806450" cy="82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5" w:type="dxa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noProof/>
                <w:position w:val="-1"/>
                <w:sz w:val="24"/>
                <w:szCs w:val="24"/>
                <w:lang w:eastAsia="tr-TR"/>
              </w:rPr>
            </w:pPr>
            <w:r w:rsidRPr="00FE1BD5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1552" behindDoc="1" locked="0" layoutInCell="1" allowOverlap="1" wp14:anchorId="4E3093B4" wp14:editId="389F4D0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52070</wp:posOffset>
                  </wp:positionV>
                  <wp:extent cx="681990" cy="941705"/>
                  <wp:effectExtent l="0" t="0" r="3810" b="0"/>
                  <wp:wrapTight wrapText="bothSides">
                    <wp:wrapPolygon edited="0">
                      <wp:start x="0" y="0"/>
                      <wp:lineTo x="0" y="20974"/>
                      <wp:lineTo x="21117" y="20974"/>
                      <wp:lineTo x="21117" y="0"/>
                      <wp:lineTo x="0" y="0"/>
                    </wp:wrapPolygon>
                  </wp:wrapTight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niyet kem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7" t="5810" r="35695" b="2784"/>
                          <a:stretch/>
                        </pic:blipFill>
                        <pic:spPr bwMode="auto">
                          <a:xfrm>
                            <a:off x="0" y="0"/>
                            <a:ext cx="681990" cy="941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7614" w:rsidRPr="00FE1BD5" w:rsidTr="003B0B64">
        <w:tc>
          <w:tcPr>
            <w:tcW w:w="1510" w:type="dxa"/>
            <w:vAlign w:val="center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E1BD5">
              <w:rPr>
                <w:position w:val="-1"/>
                <w:sz w:val="24"/>
                <w:szCs w:val="24"/>
              </w:rPr>
              <w:t xml:space="preserve">İş Elbisesi </w:t>
            </w:r>
          </w:p>
        </w:tc>
        <w:tc>
          <w:tcPr>
            <w:tcW w:w="1604" w:type="dxa"/>
            <w:vAlign w:val="center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E1BD5">
              <w:rPr>
                <w:position w:val="-1"/>
                <w:sz w:val="24"/>
                <w:szCs w:val="24"/>
              </w:rPr>
              <w:t xml:space="preserve">Maske </w:t>
            </w:r>
          </w:p>
        </w:tc>
        <w:tc>
          <w:tcPr>
            <w:tcW w:w="1675" w:type="dxa"/>
            <w:vAlign w:val="center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E1BD5">
              <w:rPr>
                <w:position w:val="-1"/>
                <w:sz w:val="24"/>
                <w:szCs w:val="24"/>
              </w:rPr>
              <w:t xml:space="preserve">Eldiven </w:t>
            </w:r>
          </w:p>
        </w:tc>
        <w:tc>
          <w:tcPr>
            <w:tcW w:w="1539" w:type="dxa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E1BD5">
              <w:rPr>
                <w:position w:val="-1"/>
                <w:sz w:val="24"/>
                <w:szCs w:val="24"/>
              </w:rPr>
              <w:t xml:space="preserve">Güvenlik Uyarı </w:t>
            </w:r>
          </w:p>
        </w:tc>
        <w:tc>
          <w:tcPr>
            <w:tcW w:w="1825" w:type="dxa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E1BD5">
              <w:rPr>
                <w:position w:val="-1"/>
                <w:sz w:val="24"/>
                <w:szCs w:val="24"/>
              </w:rPr>
              <w:t>Koruyucu Ayakkabı</w:t>
            </w:r>
          </w:p>
        </w:tc>
        <w:tc>
          <w:tcPr>
            <w:tcW w:w="1135" w:type="dxa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E1BD5">
              <w:rPr>
                <w:position w:val="-1"/>
                <w:sz w:val="24"/>
                <w:szCs w:val="24"/>
              </w:rPr>
              <w:t>Emniyet Kemeri</w:t>
            </w:r>
          </w:p>
        </w:tc>
      </w:tr>
    </w:tbl>
    <w:p w:rsidR="00ED7614" w:rsidRPr="00FE1BD5" w:rsidRDefault="00ED7614" w:rsidP="00ED7614">
      <w:pPr>
        <w:spacing w:line="260" w:lineRule="exact"/>
        <w:rPr>
          <w:position w:val="-1"/>
          <w:sz w:val="24"/>
          <w:szCs w:val="24"/>
        </w:rPr>
      </w:pPr>
    </w:p>
    <w:p w:rsidR="00ED7614" w:rsidRPr="00FE1BD5" w:rsidRDefault="00ED7614" w:rsidP="00ED7614">
      <w:pPr>
        <w:pStyle w:val="ListeParagraf"/>
        <w:numPr>
          <w:ilvl w:val="0"/>
          <w:numId w:val="1"/>
        </w:numPr>
        <w:tabs>
          <w:tab w:val="left" w:pos="426"/>
        </w:tabs>
        <w:spacing w:line="260" w:lineRule="exact"/>
        <w:ind w:hanging="720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Temizlik araçlarını hazırlayanız.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ED7614" w:rsidRPr="00FE1BD5" w:rsidTr="006C56E1">
        <w:trPr>
          <w:trHeight w:val="1498"/>
        </w:trPr>
        <w:tc>
          <w:tcPr>
            <w:tcW w:w="1864" w:type="dxa"/>
          </w:tcPr>
          <w:p w:rsidR="00ED7614" w:rsidRPr="00FE1BD5" w:rsidRDefault="00ED7614" w:rsidP="003B0B64">
            <w:pPr>
              <w:spacing w:line="260" w:lineRule="exact"/>
              <w:rPr>
                <w:position w:val="-1"/>
                <w:sz w:val="24"/>
                <w:szCs w:val="24"/>
              </w:rPr>
            </w:pPr>
            <w:r w:rsidRPr="00FE1BD5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2576" behindDoc="1" locked="0" layoutInCell="1" allowOverlap="1" wp14:anchorId="71FAB2D2" wp14:editId="39AB07D2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111125</wp:posOffset>
                  </wp:positionV>
                  <wp:extent cx="596265" cy="873125"/>
                  <wp:effectExtent l="0" t="0" r="0" b="3175"/>
                  <wp:wrapTight wrapText="bothSides">
                    <wp:wrapPolygon edited="0">
                      <wp:start x="0" y="0"/>
                      <wp:lineTo x="0" y="21207"/>
                      <wp:lineTo x="20703" y="21207"/>
                      <wp:lineTo x="20703" y="0"/>
                      <wp:lineTo x="0" y="0"/>
                    </wp:wrapPolygon>
                  </wp:wrapTight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41KOX1DT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89" t="4888" r="18666" b="6666"/>
                          <a:stretch/>
                        </pic:blipFill>
                        <pic:spPr bwMode="auto">
                          <a:xfrm>
                            <a:off x="0" y="0"/>
                            <a:ext cx="596265" cy="873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4" w:type="dxa"/>
          </w:tcPr>
          <w:p w:rsidR="00ED7614" w:rsidRPr="00FE1BD5" w:rsidRDefault="00ED7614" w:rsidP="003B0B64">
            <w:pPr>
              <w:spacing w:line="260" w:lineRule="exact"/>
              <w:rPr>
                <w:position w:val="-1"/>
                <w:sz w:val="24"/>
                <w:szCs w:val="24"/>
              </w:rPr>
            </w:pPr>
            <w:r w:rsidRPr="00FE1BD5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3600" behindDoc="1" locked="0" layoutInCell="1" allowOverlap="1" wp14:anchorId="7157D27C" wp14:editId="5132DF06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63500</wp:posOffset>
                  </wp:positionV>
                  <wp:extent cx="730250" cy="1002665"/>
                  <wp:effectExtent l="0" t="0" r="0" b="6985"/>
                  <wp:wrapTight wrapText="bothSides">
                    <wp:wrapPolygon edited="0">
                      <wp:start x="0" y="0"/>
                      <wp:lineTo x="0" y="21340"/>
                      <wp:lineTo x="20849" y="21340"/>
                      <wp:lineTo x="20849" y="0"/>
                      <wp:lineTo x="0" y="0"/>
                    </wp:wrapPolygon>
                  </wp:wrapTight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ft kovalı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47" t="2843" r="20083" b="2843"/>
                          <a:stretch/>
                        </pic:blipFill>
                        <pic:spPr bwMode="auto">
                          <a:xfrm>
                            <a:off x="0" y="0"/>
                            <a:ext cx="730250" cy="1002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5" w:type="dxa"/>
          </w:tcPr>
          <w:p w:rsidR="00ED7614" w:rsidRPr="00FE1BD5" w:rsidRDefault="00ED7614" w:rsidP="003B0B64">
            <w:pPr>
              <w:spacing w:line="260" w:lineRule="exact"/>
              <w:rPr>
                <w:position w:val="-1"/>
                <w:sz w:val="24"/>
                <w:szCs w:val="24"/>
              </w:rPr>
            </w:pPr>
            <w:r w:rsidRPr="00FE1BD5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4624" behindDoc="1" locked="0" layoutInCell="1" allowOverlap="1" wp14:anchorId="27A2CC50" wp14:editId="2B84D874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8890</wp:posOffset>
                  </wp:positionV>
                  <wp:extent cx="348615" cy="975360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0066" y="21094"/>
                      <wp:lineTo x="20066" y="0"/>
                      <wp:lineTo x="0" y="0"/>
                    </wp:wrapPolygon>
                  </wp:wrapTight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aşlı süpürge.pn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3" r="36000" b="3111"/>
                          <a:stretch/>
                        </pic:blipFill>
                        <pic:spPr bwMode="auto">
                          <a:xfrm>
                            <a:off x="0" y="0"/>
                            <a:ext cx="348615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4" w:type="dxa"/>
            <w:vAlign w:val="center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noProof/>
                <w:position w:val="-1"/>
                <w:sz w:val="24"/>
                <w:szCs w:val="24"/>
                <w:lang w:eastAsia="tr-TR"/>
              </w:rPr>
            </w:pPr>
            <w:r w:rsidRPr="00FE1BD5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6672" behindDoc="1" locked="0" layoutInCell="1" allowOverlap="1" wp14:anchorId="2270A73E" wp14:editId="56CCCBD7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-72390</wp:posOffset>
                  </wp:positionV>
                  <wp:extent cx="716280" cy="696595"/>
                  <wp:effectExtent l="0" t="0" r="7620" b="8255"/>
                  <wp:wrapTight wrapText="bothSides">
                    <wp:wrapPolygon edited="0">
                      <wp:start x="0" y="0"/>
                      <wp:lineTo x="0" y="21265"/>
                      <wp:lineTo x="21255" y="21265"/>
                      <wp:lineTo x="21255" y="0"/>
                      <wp:lineTo x="0" y="0"/>
                    </wp:wrapPolygon>
                  </wp:wrapTight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RQ7IUDKK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2" t="15655" r="12460" b="16295"/>
                          <a:stretch/>
                        </pic:blipFill>
                        <pic:spPr bwMode="auto">
                          <a:xfrm>
                            <a:off x="0" y="0"/>
                            <a:ext cx="716280" cy="696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5" w:type="dxa"/>
            <w:vAlign w:val="center"/>
          </w:tcPr>
          <w:p w:rsidR="00ED7614" w:rsidRPr="00FE1BD5" w:rsidRDefault="00ED7614" w:rsidP="003B0B64">
            <w:pPr>
              <w:spacing w:line="260" w:lineRule="exact"/>
              <w:rPr>
                <w:noProof/>
                <w:position w:val="-1"/>
                <w:sz w:val="24"/>
                <w:szCs w:val="24"/>
                <w:lang w:eastAsia="tr-TR"/>
              </w:rPr>
            </w:pPr>
            <w:r w:rsidRPr="00FE1BD5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5648" behindDoc="1" locked="0" layoutInCell="1" allowOverlap="1" wp14:anchorId="09B4DA8A" wp14:editId="7A309507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-826135</wp:posOffset>
                  </wp:positionV>
                  <wp:extent cx="1190625" cy="675005"/>
                  <wp:effectExtent l="0" t="0" r="9525" b="0"/>
                  <wp:wrapTight wrapText="bothSides">
                    <wp:wrapPolygon edited="0">
                      <wp:start x="0" y="0"/>
                      <wp:lineTo x="0" y="20726"/>
                      <wp:lineTo x="21427" y="20726"/>
                      <wp:lineTo x="21427" y="0"/>
                      <wp:lineTo x="0" y="0"/>
                    </wp:wrapPolygon>
                  </wp:wrapTight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izlik bezi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7614" w:rsidRPr="00FE1BD5" w:rsidTr="006C56E1">
        <w:tc>
          <w:tcPr>
            <w:tcW w:w="1864" w:type="dxa"/>
            <w:vAlign w:val="center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E1BD5">
              <w:rPr>
                <w:position w:val="-1"/>
                <w:sz w:val="24"/>
                <w:szCs w:val="24"/>
              </w:rPr>
              <w:t>Elektrikli Süpürge</w:t>
            </w:r>
          </w:p>
        </w:tc>
        <w:tc>
          <w:tcPr>
            <w:tcW w:w="1864" w:type="dxa"/>
            <w:vAlign w:val="center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E1BD5">
              <w:rPr>
                <w:position w:val="-1"/>
                <w:sz w:val="24"/>
                <w:szCs w:val="24"/>
              </w:rPr>
              <w:t>Çift Kovalı Pas paslı Temizlik Arabası</w:t>
            </w:r>
          </w:p>
        </w:tc>
        <w:tc>
          <w:tcPr>
            <w:tcW w:w="1865" w:type="dxa"/>
            <w:vAlign w:val="center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E1BD5">
              <w:rPr>
                <w:position w:val="-1"/>
                <w:sz w:val="24"/>
                <w:szCs w:val="24"/>
              </w:rPr>
              <w:t>Temizlik Fırça ve Faraşı</w:t>
            </w:r>
          </w:p>
        </w:tc>
        <w:tc>
          <w:tcPr>
            <w:tcW w:w="1864" w:type="dxa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E1BD5">
              <w:rPr>
                <w:position w:val="-1"/>
                <w:sz w:val="24"/>
                <w:szCs w:val="24"/>
              </w:rPr>
              <w:t>Lastikli Paspas Aleti</w:t>
            </w:r>
          </w:p>
        </w:tc>
        <w:tc>
          <w:tcPr>
            <w:tcW w:w="1865" w:type="dxa"/>
            <w:vAlign w:val="center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E1BD5">
              <w:rPr>
                <w:position w:val="-1"/>
                <w:sz w:val="24"/>
                <w:szCs w:val="24"/>
              </w:rPr>
              <w:t>Temizlik Bezi (Mavi Renkli Kullan) Lastikli cam çekçek, güderi</w:t>
            </w:r>
          </w:p>
        </w:tc>
      </w:tr>
    </w:tbl>
    <w:p w:rsidR="00ED7614" w:rsidRPr="00FE1BD5" w:rsidRDefault="00ED7614" w:rsidP="00ED7614">
      <w:pPr>
        <w:spacing w:line="260" w:lineRule="exact"/>
        <w:rPr>
          <w:position w:val="-1"/>
          <w:sz w:val="24"/>
          <w:szCs w:val="24"/>
        </w:rPr>
      </w:pP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Temizlik/</w:t>
      </w:r>
      <w:proofErr w:type="gramStart"/>
      <w:r w:rsidRPr="00FE1BD5">
        <w:rPr>
          <w:position w:val="-1"/>
          <w:sz w:val="24"/>
          <w:szCs w:val="24"/>
        </w:rPr>
        <w:t>hijyen</w:t>
      </w:r>
      <w:proofErr w:type="gramEnd"/>
      <w:r w:rsidRPr="00FE1BD5">
        <w:rPr>
          <w:position w:val="-1"/>
          <w:sz w:val="24"/>
          <w:szCs w:val="24"/>
        </w:rPr>
        <w:t xml:space="preserve"> gereçlerini/kimyasallarını hazırlayınız.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1"/>
        <w:gridCol w:w="1682"/>
        <w:gridCol w:w="1504"/>
        <w:gridCol w:w="1537"/>
        <w:gridCol w:w="1503"/>
        <w:gridCol w:w="1531"/>
      </w:tblGrid>
      <w:tr w:rsidR="00ED7614" w:rsidRPr="00FE1BD5" w:rsidTr="006C56E1">
        <w:tc>
          <w:tcPr>
            <w:tcW w:w="1548" w:type="dxa"/>
            <w:vAlign w:val="center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E1BD5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4981ABA4" wp14:editId="0EA28F4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-951865</wp:posOffset>
                  </wp:positionV>
                  <wp:extent cx="720725" cy="907415"/>
                  <wp:effectExtent l="0" t="0" r="3175" b="6985"/>
                  <wp:wrapTight wrapText="bothSides">
                    <wp:wrapPolygon edited="0">
                      <wp:start x="0" y="0"/>
                      <wp:lineTo x="0" y="21313"/>
                      <wp:lineTo x="21124" y="21313"/>
                      <wp:lineTo x="21124" y="0"/>
                      <wp:lineTo x="0" y="0"/>
                    </wp:wrapPolygon>
                  </wp:wrapTight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2FBFIFBV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  <w:vAlign w:val="center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E1BD5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0D5EF1A2" wp14:editId="0E6883BC">
                  <wp:simplePos x="0" y="0"/>
                  <wp:positionH relativeFrom="column">
                    <wp:posOffset>-856615</wp:posOffset>
                  </wp:positionH>
                  <wp:positionV relativeFrom="paragraph">
                    <wp:posOffset>6350</wp:posOffset>
                  </wp:positionV>
                  <wp:extent cx="582930" cy="1077595"/>
                  <wp:effectExtent l="0" t="0" r="7620" b="8255"/>
                  <wp:wrapTight wrapText="bothSides">
                    <wp:wrapPolygon edited="0">
                      <wp:start x="0" y="0"/>
                      <wp:lineTo x="0" y="21384"/>
                      <wp:lineTo x="21176" y="21384"/>
                      <wp:lineTo x="21176" y="0"/>
                      <wp:lineTo x="0" y="0"/>
                    </wp:wrapPolygon>
                  </wp:wrapTight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zenfektan.pn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27" r="32432"/>
                          <a:stretch/>
                        </pic:blipFill>
                        <pic:spPr bwMode="auto">
                          <a:xfrm>
                            <a:off x="0" y="0"/>
                            <a:ext cx="582930" cy="1077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  <w:vAlign w:val="center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E1BD5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3360" behindDoc="1" locked="0" layoutInCell="1" allowOverlap="1" wp14:anchorId="5A927965" wp14:editId="4047F713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-13970</wp:posOffset>
                  </wp:positionV>
                  <wp:extent cx="530860" cy="845820"/>
                  <wp:effectExtent l="0" t="0" r="2540" b="0"/>
                  <wp:wrapTight wrapText="bothSides">
                    <wp:wrapPolygon edited="0">
                      <wp:start x="0" y="0"/>
                      <wp:lineTo x="0" y="20919"/>
                      <wp:lineTo x="20928" y="20919"/>
                      <wp:lineTo x="20928" y="0"/>
                      <wp:lineTo x="0" y="0"/>
                    </wp:wrapPolygon>
                  </wp:wrapTight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XMTYS3VA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45" t="2230" r="21019" b="3503"/>
                          <a:stretch/>
                        </pic:blipFill>
                        <pic:spPr bwMode="auto">
                          <a:xfrm>
                            <a:off x="0" y="0"/>
                            <a:ext cx="530860" cy="84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noProof/>
                <w:position w:val="-1"/>
                <w:sz w:val="24"/>
                <w:szCs w:val="24"/>
                <w:lang w:eastAsia="tr-TR"/>
              </w:rPr>
            </w:pPr>
            <w:r w:rsidRPr="00FE1BD5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1" locked="0" layoutInCell="1" allowOverlap="1" wp14:anchorId="23DE7683" wp14:editId="2875349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135890</wp:posOffset>
                  </wp:positionV>
                  <wp:extent cx="770890" cy="770890"/>
                  <wp:effectExtent l="0" t="0" r="0" b="0"/>
                  <wp:wrapTight wrapText="bothSides">
                    <wp:wrapPolygon edited="0">
                      <wp:start x="0" y="0"/>
                      <wp:lineTo x="0" y="20817"/>
                      <wp:lineTo x="20817" y="20817"/>
                      <wp:lineTo x="20817" y="0"/>
                      <wp:lineTo x="0" y="0"/>
                    </wp:wrapPolygon>
                  </wp:wrapTight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dik temiz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noProof/>
                <w:position w:val="-1"/>
                <w:sz w:val="24"/>
                <w:szCs w:val="24"/>
                <w:lang w:eastAsia="tr-TR"/>
              </w:rPr>
            </w:pPr>
            <w:r w:rsidRPr="00FE1BD5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4384" behindDoc="1" locked="0" layoutInCell="1" allowOverlap="1" wp14:anchorId="336E6243" wp14:editId="2CBC780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34925</wp:posOffset>
                  </wp:positionV>
                  <wp:extent cx="44323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424" y="20819"/>
                      <wp:lineTo x="20424" y="0"/>
                      <wp:lineTo x="0" y="0"/>
                    </wp:wrapPolygon>
                  </wp:wrapTight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ğıt havlu.pn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6" t="3822" r="6369" b="19108"/>
                          <a:stretch/>
                        </pic:blipFill>
                        <pic:spPr bwMode="auto">
                          <a:xfrm>
                            <a:off x="0" y="0"/>
                            <a:ext cx="443230" cy="474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BD5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5408" behindDoc="1" locked="0" layoutInCell="1" allowOverlap="1" wp14:anchorId="5555C6FD" wp14:editId="56BFA9F5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546100</wp:posOffset>
                  </wp:positionV>
                  <wp:extent cx="47752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681" y="20584"/>
                      <wp:lineTo x="20681" y="0"/>
                      <wp:lineTo x="0" y="0"/>
                    </wp:wrapPolygon>
                  </wp:wrapTight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valet kağıdı.pn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01" t="15605" r="20700" b="18152"/>
                          <a:stretch/>
                        </pic:blipFill>
                        <pic:spPr bwMode="auto">
                          <a:xfrm>
                            <a:off x="0" y="0"/>
                            <a:ext cx="477520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7614" w:rsidRPr="00FE1BD5" w:rsidRDefault="00ED7614" w:rsidP="003B0B64">
            <w:pPr>
              <w:spacing w:line="260" w:lineRule="exact"/>
              <w:jc w:val="center"/>
              <w:rPr>
                <w:noProof/>
                <w:position w:val="-1"/>
                <w:sz w:val="24"/>
                <w:szCs w:val="24"/>
                <w:lang w:eastAsia="tr-TR"/>
              </w:rPr>
            </w:pPr>
          </w:p>
        </w:tc>
        <w:tc>
          <w:tcPr>
            <w:tcW w:w="1548" w:type="dxa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noProof/>
                <w:position w:val="-1"/>
                <w:sz w:val="24"/>
                <w:szCs w:val="24"/>
                <w:lang w:eastAsia="tr-TR"/>
              </w:rPr>
            </w:pPr>
            <w:r w:rsidRPr="00FE1BD5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11E7F1E0" wp14:editId="0A36D800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458470" cy="1084580"/>
                  <wp:effectExtent l="0" t="0" r="0" b="1270"/>
                  <wp:wrapTight wrapText="bothSides">
                    <wp:wrapPolygon edited="0">
                      <wp:start x="0" y="0"/>
                      <wp:lineTo x="0" y="21246"/>
                      <wp:lineTo x="20643" y="21246"/>
                      <wp:lineTo x="20643" y="0"/>
                      <wp:lineTo x="0" y="0"/>
                    </wp:wrapPolygon>
                  </wp:wrapTight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VUFB3F38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7614" w:rsidRPr="00FE1BD5" w:rsidTr="006C56E1">
        <w:tc>
          <w:tcPr>
            <w:tcW w:w="1548" w:type="dxa"/>
            <w:vAlign w:val="center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E1BD5">
              <w:rPr>
                <w:position w:val="-1"/>
                <w:sz w:val="24"/>
                <w:szCs w:val="24"/>
              </w:rPr>
              <w:t xml:space="preserve">Genel Temizlik Ürünleri Deterjanlar </w:t>
            </w:r>
          </w:p>
        </w:tc>
        <w:tc>
          <w:tcPr>
            <w:tcW w:w="1548" w:type="dxa"/>
            <w:vAlign w:val="center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E1BD5">
              <w:rPr>
                <w:position w:val="-1"/>
                <w:sz w:val="24"/>
                <w:szCs w:val="24"/>
              </w:rPr>
              <w:t xml:space="preserve">Dezenfektanlar (Alkol, Asit, Amonyak </w:t>
            </w:r>
            <w:proofErr w:type="spellStart"/>
            <w:r w:rsidRPr="00FE1BD5">
              <w:rPr>
                <w:position w:val="-1"/>
                <w:sz w:val="24"/>
                <w:szCs w:val="24"/>
              </w:rPr>
              <w:t>vb</w:t>
            </w:r>
            <w:proofErr w:type="spellEnd"/>
            <w:r w:rsidRPr="00FE1BD5">
              <w:rPr>
                <w:position w:val="-1"/>
                <w:sz w:val="24"/>
                <w:szCs w:val="24"/>
              </w:rPr>
              <w:t xml:space="preserve">) </w:t>
            </w:r>
          </w:p>
        </w:tc>
        <w:tc>
          <w:tcPr>
            <w:tcW w:w="1548" w:type="dxa"/>
            <w:vAlign w:val="center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E1BD5">
              <w:rPr>
                <w:position w:val="-1"/>
                <w:sz w:val="24"/>
                <w:szCs w:val="24"/>
              </w:rPr>
              <w:t>Sıvı Sabunlar</w:t>
            </w:r>
          </w:p>
        </w:tc>
        <w:tc>
          <w:tcPr>
            <w:tcW w:w="1548" w:type="dxa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E1BD5">
              <w:rPr>
                <w:position w:val="-1"/>
                <w:sz w:val="24"/>
                <w:szCs w:val="24"/>
              </w:rPr>
              <w:t>Asidik Tuvalet Banyo Temizleyici</w:t>
            </w:r>
          </w:p>
        </w:tc>
        <w:tc>
          <w:tcPr>
            <w:tcW w:w="1548" w:type="dxa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E1BD5">
              <w:rPr>
                <w:position w:val="-1"/>
                <w:sz w:val="24"/>
                <w:szCs w:val="24"/>
              </w:rPr>
              <w:t xml:space="preserve">Tuvalet </w:t>
            </w:r>
            <w:proofErr w:type="gramStart"/>
            <w:r w:rsidRPr="00FE1BD5">
              <w:rPr>
                <w:position w:val="-1"/>
                <w:sz w:val="24"/>
                <w:szCs w:val="24"/>
              </w:rPr>
              <w:t>Kağıdı</w:t>
            </w:r>
            <w:proofErr w:type="gramEnd"/>
            <w:r w:rsidRPr="00FE1BD5">
              <w:rPr>
                <w:position w:val="-1"/>
                <w:sz w:val="24"/>
                <w:szCs w:val="24"/>
              </w:rPr>
              <w:t xml:space="preserve"> ve Kağıt Havlular</w:t>
            </w:r>
          </w:p>
        </w:tc>
        <w:tc>
          <w:tcPr>
            <w:tcW w:w="1548" w:type="dxa"/>
          </w:tcPr>
          <w:p w:rsidR="00ED7614" w:rsidRPr="00FE1BD5" w:rsidRDefault="00ED7614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E1BD5">
              <w:rPr>
                <w:position w:val="-1"/>
                <w:sz w:val="24"/>
                <w:szCs w:val="24"/>
              </w:rPr>
              <w:t>Cam Temizleyici</w:t>
            </w:r>
          </w:p>
        </w:tc>
      </w:tr>
    </w:tbl>
    <w:p w:rsidR="00ED7614" w:rsidRPr="00FE1BD5" w:rsidRDefault="00ED7614" w:rsidP="00ED7614">
      <w:pPr>
        <w:spacing w:line="260" w:lineRule="exact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 xml:space="preserve"> 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284" w:hanging="284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Temizlenecek alana göre kova ve bez rengi belirleyiniz.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1984"/>
      </w:tblGrid>
      <w:tr w:rsidR="00ED7614" w:rsidRPr="00FE1BD5" w:rsidTr="003B0B6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4" w:rsidRPr="00FE1BD5" w:rsidRDefault="00ED7614" w:rsidP="003B0B64">
            <w:pPr>
              <w:ind w:left="426" w:hanging="425"/>
              <w:jc w:val="center"/>
              <w:rPr>
                <w:b/>
                <w:sz w:val="24"/>
                <w:szCs w:val="24"/>
              </w:rPr>
            </w:pPr>
            <w:r w:rsidRPr="00FE1BD5"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4" w:rsidRPr="00FE1BD5" w:rsidRDefault="00ED7614" w:rsidP="003B0B64">
            <w:pPr>
              <w:ind w:left="426" w:hanging="425"/>
              <w:jc w:val="center"/>
              <w:rPr>
                <w:b/>
                <w:sz w:val="24"/>
                <w:szCs w:val="24"/>
              </w:rPr>
            </w:pPr>
            <w:r w:rsidRPr="00FE1BD5">
              <w:rPr>
                <w:b/>
                <w:sz w:val="24"/>
                <w:szCs w:val="24"/>
              </w:rPr>
              <w:t>Kova Rengi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4" w:rsidRPr="00FE1BD5" w:rsidRDefault="00ED7614" w:rsidP="003B0B64">
            <w:pPr>
              <w:ind w:left="426" w:hanging="425"/>
              <w:jc w:val="center"/>
              <w:rPr>
                <w:b/>
                <w:sz w:val="24"/>
                <w:szCs w:val="24"/>
              </w:rPr>
            </w:pPr>
            <w:r w:rsidRPr="00FE1BD5">
              <w:rPr>
                <w:b/>
                <w:sz w:val="24"/>
                <w:szCs w:val="24"/>
              </w:rPr>
              <w:t>Bez Rengi</w:t>
            </w:r>
          </w:p>
        </w:tc>
      </w:tr>
      <w:tr w:rsidR="00ED7614" w:rsidRPr="00FE1BD5" w:rsidTr="003B0B6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4" w:rsidRPr="00FE1BD5" w:rsidRDefault="00ED7614" w:rsidP="003B0B64">
            <w:pPr>
              <w:ind w:left="426" w:hanging="425"/>
              <w:rPr>
                <w:sz w:val="24"/>
                <w:szCs w:val="24"/>
              </w:rPr>
            </w:pPr>
            <w:r w:rsidRPr="00FE1BD5">
              <w:rPr>
                <w:sz w:val="24"/>
                <w:szCs w:val="24"/>
              </w:rPr>
              <w:t>Tuvalet hariç bütün ıslak alanlar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4" w:rsidRPr="00FE1BD5" w:rsidRDefault="00ED7614" w:rsidP="003B0B64">
            <w:pPr>
              <w:ind w:left="426" w:hanging="425"/>
              <w:rPr>
                <w:sz w:val="24"/>
                <w:szCs w:val="24"/>
                <w:highlight w:val="yellow"/>
              </w:rPr>
            </w:pPr>
            <w:r w:rsidRPr="00FE1BD5">
              <w:rPr>
                <w:sz w:val="24"/>
                <w:szCs w:val="24"/>
                <w:highlight w:val="yellow"/>
              </w:rPr>
              <w:t>Sarı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4" w:rsidRPr="00FE1BD5" w:rsidRDefault="00ED7614" w:rsidP="003B0B64">
            <w:pPr>
              <w:ind w:left="426" w:hanging="425"/>
              <w:rPr>
                <w:sz w:val="24"/>
                <w:szCs w:val="24"/>
                <w:highlight w:val="yellow"/>
              </w:rPr>
            </w:pPr>
            <w:r w:rsidRPr="00FE1BD5">
              <w:rPr>
                <w:sz w:val="24"/>
                <w:szCs w:val="24"/>
                <w:highlight w:val="yellow"/>
              </w:rPr>
              <w:t>Sarı</w:t>
            </w:r>
          </w:p>
        </w:tc>
      </w:tr>
      <w:tr w:rsidR="00ED7614" w:rsidRPr="00FE1BD5" w:rsidTr="003B0B6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4" w:rsidRPr="00FE1BD5" w:rsidRDefault="00ED7614" w:rsidP="003B0B64">
            <w:pPr>
              <w:ind w:left="426" w:hanging="425"/>
              <w:rPr>
                <w:sz w:val="24"/>
                <w:szCs w:val="24"/>
              </w:rPr>
            </w:pPr>
            <w:r w:rsidRPr="00FE1BD5">
              <w:rPr>
                <w:sz w:val="24"/>
                <w:szCs w:val="24"/>
              </w:rPr>
              <w:t>Bütün kuru alanlar (kapı, pencere, mobilya, ayna, vb.)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4" w:rsidRPr="00FE1BD5" w:rsidRDefault="00ED7614" w:rsidP="003B0B64">
            <w:pPr>
              <w:ind w:left="426" w:hanging="425"/>
              <w:rPr>
                <w:sz w:val="24"/>
                <w:szCs w:val="24"/>
                <w:highlight w:val="cyan"/>
              </w:rPr>
            </w:pPr>
            <w:r w:rsidRPr="00FE1BD5">
              <w:rPr>
                <w:sz w:val="24"/>
                <w:szCs w:val="24"/>
                <w:highlight w:val="cyan"/>
              </w:rPr>
              <w:t>Mavi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4" w:rsidRPr="00FE1BD5" w:rsidRDefault="00ED7614" w:rsidP="003B0B64">
            <w:pPr>
              <w:ind w:left="426" w:hanging="425"/>
              <w:rPr>
                <w:sz w:val="24"/>
                <w:szCs w:val="24"/>
                <w:highlight w:val="cyan"/>
              </w:rPr>
            </w:pPr>
            <w:r w:rsidRPr="00FE1BD5">
              <w:rPr>
                <w:sz w:val="24"/>
                <w:szCs w:val="24"/>
                <w:highlight w:val="cyan"/>
              </w:rPr>
              <w:t>Mavi</w:t>
            </w:r>
          </w:p>
        </w:tc>
      </w:tr>
      <w:tr w:rsidR="00ED7614" w:rsidRPr="00FE1BD5" w:rsidTr="003B0B6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4" w:rsidRPr="00FE1BD5" w:rsidRDefault="00ED7614" w:rsidP="003B0B64">
            <w:pPr>
              <w:ind w:left="426" w:hanging="425"/>
              <w:rPr>
                <w:sz w:val="24"/>
                <w:szCs w:val="24"/>
              </w:rPr>
            </w:pPr>
            <w:r w:rsidRPr="00FE1BD5">
              <w:rPr>
                <w:sz w:val="24"/>
                <w:szCs w:val="24"/>
              </w:rPr>
              <w:t>Tuvaletler ve laboratuvar alanları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4" w:rsidRPr="00FE1BD5" w:rsidRDefault="00ED7614" w:rsidP="003B0B64">
            <w:pPr>
              <w:ind w:left="426" w:hanging="425"/>
              <w:rPr>
                <w:sz w:val="24"/>
                <w:szCs w:val="24"/>
                <w:highlight w:val="red"/>
              </w:rPr>
            </w:pPr>
            <w:r w:rsidRPr="00FE1BD5">
              <w:rPr>
                <w:sz w:val="24"/>
                <w:szCs w:val="24"/>
                <w:highlight w:val="red"/>
              </w:rPr>
              <w:t>Kırmızı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4" w:rsidRPr="00FE1BD5" w:rsidRDefault="00ED7614" w:rsidP="003B0B64">
            <w:pPr>
              <w:ind w:left="426" w:hanging="425"/>
              <w:rPr>
                <w:sz w:val="24"/>
                <w:szCs w:val="24"/>
                <w:highlight w:val="red"/>
              </w:rPr>
            </w:pPr>
            <w:r w:rsidRPr="00FE1BD5">
              <w:rPr>
                <w:sz w:val="24"/>
                <w:szCs w:val="24"/>
                <w:highlight w:val="red"/>
              </w:rPr>
              <w:t>Kırmızı</w:t>
            </w:r>
          </w:p>
        </w:tc>
      </w:tr>
    </w:tbl>
    <w:p w:rsidR="00ED7614" w:rsidRDefault="00ED7614" w:rsidP="00ED7614">
      <w:pPr>
        <w:spacing w:line="260" w:lineRule="exact"/>
        <w:rPr>
          <w:b/>
          <w:sz w:val="24"/>
          <w:szCs w:val="24"/>
        </w:rPr>
      </w:pPr>
      <w:r w:rsidRPr="00FE1BD5">
        <w:rPr>
          <w:b/>
          <w:sz w:val="24"/>
          <w:szCs w:val="24"/>
        </w:rPr>
        <w:t>Tablo 1: Okul/Kurum temizliğinde kova ve bez kullanımı</w:t>
      </w:r>
    </w:p>
    <w:p w:rsidR="00FE1BD5" w:rsidRDefault="00FE1BD5" w:rsidP="00ED7614">
      <w:pPr>
        <w:spacing w:line="260" w:lineRule="exact"/>
        <w:rPr>
          <w:b/>
          <w:sz w:val="24"/>
          <w:szCs w:val="24"/>
        </w:rPr>
      </w:pPr>
    </w:p>
    <w:p w:rsidR="00FE1BD5" w:rsidRDefault="00FE1BD5" w:rsidP="00ED7614">
      <w:pPr>
        <w:spacing w:line="260" w:lineRule="exact"/>
        <w:rPr>
          <w:b/>
          <w:sz w:val="24"/>
          <w:szCs w:val="24"/>
        </w:rPr>
      </w:pPr>
    </w:p>
    <w:p w:rsidR="00FE1BD5" w:rsidRPr="00FE1BD5" w:rsidRDefault="00FE1BD5" w:rsidP="00ED7614">
      <w:pPr>
        <w:spacing w:line="260" w:lineRule="exact"/>
        <w:rPr>
          <w:b/>
          <w:sz w:val="24"/>
          <w:szCs w:val="24"/>
        </w:rPr>
      </w:pPr>
    </w:p>
    <w:p w:rsidR="00531C67" w:rsidRPr="00FE1BD5" w:rsidRDefault="00531C67" w:rsidP="00ED7614">
      <w:pPr>
        <w:spacing w:line="260" w:lineRule="exact"/>
        <w:rPr>
          <w:position w:val="-1"/>
          <w:sz w:val="24"/>
          <w:szCs w:val="24"/>
        </w:rPr>
      </w:pPr>
    </w:p>
    <w:p w:rsidR="00ED7614" w:rsidRPr="00FE1BD5" w:rsidRDefault="00ED7614" w:rsidP="00A32E1D">
      <w:pPr>
        <w:pStyle w:val="AralkYok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E1BD5">
        <w:rPr>
          <w:sz w:val="24"/>
          <w:szCs w:val="24"/>
        </w:rPr>
        <w:t>Temizlenecek alana göre eldiven rengi belirleyiniz.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300"/>
      </w:tblGrid>
      <w:tr w:rsidR="00ED7614" w:rsidRPr="00FE1BD5" w:rsidTr="003B0B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4" w:rsidRPr="00FE1BD5" w:rsidRDefault="00ED7614" w:rsidP="003B0B64">
            <w:pPr>
              <w:ind w:left="426" w:hanging="425"/>
              <w:jc w:val="center"/>
              <w:rPr>
                <w:b/>
                <w:sz w:val="24"/>
                <w:szCs w:val="24"/>
              </w:rPr>
            </w:pPr>
            <w:r w:rsidRPr="00FE1BD5">
              <w:rPr>
                <w:b/>
                <w:sz w:val="24"/>
                <w:szCs w:val="24"/>
              </w:rPr>
              <w:lastRenderedPageBreak/>
              <w:t>Alan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4" w:rsidRPr="00FE1BD5" w:rsidRDefault="00ED7614" w:rsidP="003B0B64">
            <w:pPr>
              <w:ind w:left="426" w:hanging="425"/>
              <w:jc w:val="center"/>
              <w:rPr>
                <w:b/>
                <w:sz w:val="24"/>
                <w:szCs w:val="24"/>
              </w:rPr>
            </w:pPr>
            <w:r w:rsidRPr="00FE1BD5">
              <w:rPr>
                <w:b/>
                <w:sz w:val="24"/>
                <w:szCs w:val="24"/>
              </w:rPr>
              <w:t>Eldiven Türü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4" w:rsidRPr="00FE1BD5" w:rsidRDefault="00ED7614" w:rsidP="003B0B64">
            <w:pPr>
              <w:ind w:left="426" w:hanging="425"/>
              <w:jc w:val="center"/>
              <w:rPr>
                <w:b/>
                <w:sz w:val="24"/>
                <w:szCs w:val="24"/>
              </w:rPr>
            </w:pPr>
            <w:r w:rsidRPr="00FE1BD5">
              <w:rPr>
                <w:b/>
                <w:sz w:val="24"/>
                <w:szCs w:val="24"/>
              </w:rPr>
              <w:t>Renk</w:t>
            </w:r>
          </w:p>
        </w:tc>
      </w:tr>
      <w:tr w:rsidR="00ED7614" w:rsidRPr="00FE1BD5" w:rsidTr="003B0B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4" w:rsidRPr="00FE1BD5" w:rsidRDefault="00ED7614" w:rsidP="003B0B64">
            <w:pPr>
              <w:ind w:left="426" w:hanging="425"/>
              <w:rPr>
                <w:sz w:val="24"/>
                <w:szCs w:val="24"/>
              </w:rPr>
            </w:pPr>
            <w:r w:rsidRPr="00FE1BD5">
              <w:rPr>
                <w:sz w:val="24"/>
                <w:szCs w:val="24"/>
              </w:rPr>
              <w:t xml:space="preserve">Temizlik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4" w:rsidRPr="00FE1BD5" w:rsidRDefault="00ED7614" w:rsidP="003B0B64">
            <w:pPr>
              <w:ind w:left="426" w:hanging="425"/>
              <w:rPr>
                <w:sz w:val="24"/>
                <w:szCs w:val="24"/>
              </w:rPr>
            </w:pPr>
            <w:r w:rsidRPr="00FE1BD5">
              <w:rPr>
                <w:sz w:val="24"/>
                <w:szCs w:val="24"/>
              </w:rPr>
              <w:t xml:space="preserve">Plastik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4" w:rsidRPr="00FE1BD5" w:rsidRDefault="00ED7614" w:rsidP="003B0B64">
            <w:pPr>
              <w:ind w:left="426" w:hanging="425"/>
              <w:rPr>
                <w:sz w:val="24"/>
                <w:szCs w:val="24"/>
              </w:rPr>
            </w:pPr>
            <w:r w:rsidRPr="00FE1BD5">
              <w:rPr>
                <w:sz w:val="24"/>
                <w:szCs w:val="24"/>
                <w:highlight w:val="red"/>
              </w:rPr>
              <w:t>Kırmızı</w:t>
            </w:r>
          </w:p>
        </w:tc>
      </w:tr>
      <w:tr w:rsidR="00ED7614" w:rsidRPr="00FE1BD5" w:rsidTr="003B0B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4" w:rsidRPr="00FE1BD5" w:rsidRDefault="00ED7614" w:rsidP="003B0B64">
            <w:pPr>
              <w:ind w:left="426" w:hanging="425"/>
              <w:rPr>
                <w:sz w:val="24"/>
                <w:szCs w:val="24"/>
              </w:rPr>
            </w:pPr>
            <w:r w:rsidRPr="00FE1BD5">
              <w:rPr>
                <w:sz w:val="24"/>
                <w:szCs w:val="24"/>
              </w:rPr>
              <w:t xml:space="preserve">Evsel Atık Toplama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4" w:rsidRPr="00FE1BD5" w:rsidRDefault="00ED7614" w:rsidP="003B0B64">
            <w:pPr>
              <w:ind w:left="426" w:hanging="425"/>
              <w:rPr>
                <w:sz w:val="24"/>
                <w:szCs w:val="24"/>
              </w:rPr>
            </w:pPr>
            <w:r w:rsidRPr="00FE1BD5">
              <w:rPr>
                <w:sz w:val="24"/>
                <w:szCs w:val="24"/>
              </w:rPr>
              <w:t xml:space="preserve">Plastik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4" w:rsidRPr="00FE1BD5" w:rsidRDefault="00ED7614" w:rsidP="003B0B64">
            <w:pPr>
              <w:ind w:left="426" w:hanging="425"/>
              <w:rPr>
                <w:sz w:val="24"/>
                <w:szCs w:val="24"/>
              </w:rPr>
            </w:pPr>
            <w:r w:rsidRPr="00FE1BD5">
              <w:rPr>
                <w:sz w:val="24"/>
                <w:szCs w:val="24"/>
                <w:highlight w:val="yellow"/>
              </w:rPr>
              <w:t>Sarı</w:t>
            </w:r>
            <w:r w:rsidRPr="00FE1BD5">
              <w:rPr>
                <w:sz w:val="24"/>
                <w:szCs w:val="24"/>
              </w:rPr>
              <w:t xml:space="preserve"> veya </w:t>
            </w:r>
            <w:r w:rsidRPr="00FE1BD5">
              <w:rPr>
                <w:sz w:val="24"/>
                <w:szCs w:val="24"/>
                <w:highlight w:val="cyan"/>
              </w:rPr>
              <w:t>mavi</w:t>
            </w:r>
          </w:p>
        </w:tc>
      </w:tr>
      <w:tr w:rsidR="00ED7614" w:rsidRPr="00FE1BD5" w:rsidTr="003B0B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4" w:rsidRPr="00FE1BD5" w:rsidRDefault="00ED7614" w:rsidP="003B0B64">
            <w:pPr>
              <w:ind w:left="426" w:hanging="425"/>
              <w:rPr>
                <w:sz w:val="24"/>
                <w:szCs w:val="24"/>
              </w:rPr>
            </w:pPr>
            <w:r w:rsidRPr="00FE1BD5">
              <w:rPr>
                <w:sz w:val="24"/>
                <w:szCs w:val="24"/>
              </w:rPr>
              <w:t xml:space="preserve">Kimyasal malzemeler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14" w:rsidRPr="00FE1BD5" w:rsidRDefault="00ED7614" w:rsidP="003B0B64">
            <w:pPr>
              <w:ind w:left="426" w:hanging="425"/>
              <w:rPr>
                <w:sz w:val="24"/>
                <w:szCs w:val="24"/>
              </w:rPr>
            </w:pPr>
            <w:r w:rsidRPr="00FE1BD5">
              <w:rPr>
                <w:sz w:val="24"/>
                <w:szCs w:val="24"/>
              </w:rPr>
              <w:t>Toplama Kumaş üzerine kauçuk kaplı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D7614" w:rsidRPr="00FE1BD5" w:rsidRDefault="00ED7614" w:rsidP="003B0B64">
            <w:pPr>
              <w:ind w:left="426" w:hanging="425"/>
              <w:rPr>
                <w:sz w:val="24"/>
                <w:szCs w:val="24"/>
              </w:rPr>
            </w:pPr>
            <w:r w:rsidRPr="00FE1BD5">
              <w:rPr>
                <w:sz w:val="24"/>
                <w:szCs w:val="24"/>
              </w:rPr>
              <w:t>Turuncu</w:t>
            </w:r>
          </w:p>
        </w:tc>
      </w:tr>
    </w:tbl>
    <w:p w:rsidR="00ED7614" w:rsidRPr="00FE1BD5" w:rsidRDefault="00ED7614" w:rsidP="00ED7614">
      <w:pPr>
        <w:ind w:left="426" w:hanging="425"/>
        <w:rPr>
          <w:b/>
          <w:sz w:val="24"/>
          <w:szCs w:val="24"/>
        </w:rPr>
      </w:pPr>
      <w:r w:rsidRPr="00FE1BD5">
        <w:rPr>
          <w:b/>
          <w:sz w:val="24"/>
          <w:szCs w:val="24"/>
        </w:rPr>
        <w:tab/>
        <w:t>Tablo 2: Okul/Kurum temizliğinde eldiven kullanımı</w:t>
      </w:r>
    </w:p>
    <w:p w:rsidR="006C56E1" w:rsidRPr="00FE1BD5" w:rsidRDefault="006C56E1" w:rsidP="00ED7614">
      <w:pPr>
        <w:ind w:left="426" w:hanging="425"/>
        <w:rPr>
          <w:sz w:val="24"/>
          <w:szCs w:val="24"/>
        </w:rPr>
      </w:pPr>
    </w:p>
    <w:p w:rsidR="00ED7614" w:rsidRPr="00FE1BD5" w:rsidRDefault="00ED7614" w:rsidP="00A32E1D">
      <w:pPr>
        <w:pStyle w:val="ListeParagraf"/>
        <w:numPr>
          <w:ilvl w:val="0"/>
          <w:numId w:val="1"/>
        </w:numPr>
        <w:spacing w:line="260" w:lineRule="exact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 xml:space="preserve">Güvenlik için gerekli önlemleri alınız, çalışma alanına, bilgilendirici uyarı levhalarını koyunuz. 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Temizlik araç gereçlerinin kullanma talimatına uyunuz. Yönetimin bilgisi dışında temizlik maddesi kullanmayınız.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Islak zemin temizliğini yaparken kaymayan ayakkabılar giyiniz.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 xml:space="preserve">Kimyasal temizleyiciler kullanırken </w:t>
      </w:r>
      <w:r w:rsidR="006C56E1" w:rsidRPr="00FE1BD5">
        <w:rPr>
          <w:position w:val="-1"/>
          <w:sz w:val="24"/>
          <w:szCs w:val="24"/>
        </w:rPr>
        <w:t xml:space="preserve">uygun renkte </w:t>
      </w:r>
      <w:r w:rsidRPr="00FE1BD5">
        <w:rPr>
          <w:position w:val="-1"/>
          <w:sz w:val="24"/>
          <w:szCs w:val="24"/>
        </w:rPr>
        <w:t xml:space="preserve">eldiven giyiniz ve maske takınız. 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Dışarı doğru uzanarak temizlik yapılması gerekiyorsa emniyet kemeri kullanınız.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Temizliği temizden kirliye doğru yapınız.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Ilık su içerisine yüzey temizleyici karıştırarak temizlik sıvısı hazırlayınız. Temizlik solüsyonunu temizlenen bölgenin risk durumuna göre hazırlayınız.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Sert zeminlerde temizlik fırçası ve faraş kullanarak kaba temizlik yap</w:t>
      </w:r>
      <w:r w:rsidR="006C56E1" w:rsidRPr="00FE1BD5">
        <w:rPr>
          <w:position w:val="-1"/>
          <w:sz w:val="24"/>
          <w:szCs w:val="24"/>
        </w:rPr>
        <w:t>ınız.</w:t>
      </w:r>
    </w:p>
    <w:p w:rsidR="006C56E1" w:rsidRPr="00FE1BD5" w:rsidRDefault="006C56E1" w:rsidP="006C56E1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Mermer, seramik gibi malzemelerden yapılmış sert zeminler, kullanım yoğunluğuna göre sık sık uygun kimyasallarla paspaslayınız. Periyodik olarak makinalarla yıkayınız.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 xml:space="preserve">Kapıları, yüzeye uygun temizleyici ile siliniz. 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Kapı kollarının, metal ayak, askı vb. gereçlerin temizliğini gerçekleştiriniz.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Ayda bir gün duvarların temizliğini asidik içermeyen uygun temizleyicilerle yapınız.</w:t>
      </w:r>
    </w:p>
    <w:p w:rsidR="007E7830" w:rsidRPr="00FE1BD5" w:rsidRDefault="006C56E1" w:rsidP="007E7830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Tavanları kontrol edilerek varsa örümcek ağlarını temizleyiniz.</w:t>
      </w:r>
    </w:p>
    <w:p w:rsidR="007E7830" w:rsidRPr="00FE1BD5" w:rsidRDefault="007E7830" w:rsidP="007E7830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Merdivenleri fırça ve faraş kullanarak temizleyiniz, hazırlanan temizlik sıvıları ile paspaslayınız.</w:t>
      </w:r>
    </w:p>
    <w:p w:rsidR="006C56E1" w:rsidRPr="00FE1BD5" w:rsidRDefault="006C56E1" w:rsidP="006C56E1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Merdiven korkuluklarını kullanım yoğunluğuna göre sık aralıklarla temizleyip parlatınız. Periyodik olarak özel kir ve yağ çözücülerle temizleyiniz ve parlatma işlemi yapınız.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 xml:space="preserve">Aydınlatma ve Havalandırma Sistemlerinin nemli bezle tozunu periyodik olarak alınız. 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 xml:space="preserve">Cam, ayna gibi yüzeyleri özel kimyasalla ve uygun araçla temizleyiniz. 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Radyatörlerin günlük olarak nemli bezle tozunu alınız, radyatör fırçası kullanarak haftalık olarak aralarını temizleyiniz.</w:t>
      </w:r>
    </w:p>
    <w:p w:rsidR="006C56E1" w:rsidRPr="00FE1BD5" w:rsidRDefault="006C56E1" w:rsidP="006C56E1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 xml:space="preserve">Perdeler ve Oturma Gruplarının,  günlük, vakumlama yöntemi ile tozlarını alınız ve leke kontrolü yapınız. </w:t>
      </w:r>
    </w:p>
    <w:p w:rsidR="00ED7614" w:rsidRPr="00FE1BD5" w:rsidRDefault="006C56E1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Temizlenen alanları</w:t>
      </w:r>
      <w:r w:rsidR="00ED7614" w:rsidRPr="00FE1BD5">
        <w:rPr>
          <w:position w:val="-1"/>
          <w:sz w:val="24"/>
          <w:szCs w:val="24"/>
        </w:rPr>
        <w:t xml:space="preserve"> havalandırınız.</w:t>
      </w:r>
    </w:p>
    <w:p w:rsidR="006C56E1" w:rsidRPr="00FE1BD5" w:rsidRDefault="006C56E1" w:rsidP="006C56E1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Gün içerisinde kullanım yoğunluğuna göre kontrol ederek kirlenen alanları temizleyiniz.</w:t>
      </w:r>
    </w:p>
    <w:p w:rsidR="006C56E1" w:rsidRPr="00FE1BD5" w:rsidRDefault="006C56E1" w:rsidP="006C56E1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Nemli bez ve uygun dezenfektan kullanarak masaların, dolapların, sehpaların, koltukların ve büro araçlarının (bilgisayar, yazıcı, fotokopi, telefon vb.) temizliğini gerçekleştiriniz.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Masanın yüzey özelliğine uygun madde ile tozunu alınız ve üzerinde bulunan eşyaların, tozunu alınarak yerleştiriniz.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Sehpalar, koltuk, sandalye, dolap ve raflar, resim ve panoların uygun malzeme ile tozlarını alınız.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Bilgisayar ve donanımları, aydınlatma sistemleri, prizlerin tozları, elektrikli araçların temizliği ile ilgili kurallara dikkat edilerek, temizleyiniz.</w:t>
      </w:r>
    </w:p>
    <w:p w:rsidR="006C56E1" w:rsidRPr="00FE1BD5" w:rsidRDefault="006C56E1" w:rsidP="006C56E1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 xml:space="preserve">Ofis ve bürolarda temizlik yaparken masa üzerinde bulunan evrakları karıştırmadan alınız, masanın temizliği yapıldıktan sonra evrakları alındıkları yerlere koyunuz. </w:t>
      </w:r>
    </w:p>
    <w:p w:rsidR="006C56E1" w:rsidRPr="00FE1BD5" w:rsidRDefault="006C56E1" w:rsidP="006C56E1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Tabloların tozunu nemli bezle alınız, metal çerçeveleri, özelliğine uygun kimyasallarla haftada bir parlatınız.</w:t>
      </w:r>
    </w:p>
    <w:p w:rsidR="007246C3" w:rsidRPr="00FE1BD5" w:rsidRDefault="007246C3" w:rsidP="007246C3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Kitaplıklarda bulunan kitapların tozunu kuru bezle alınız, rafları nemli bez ve uygun temizlik sıvısı ile temizleyiniz.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Temizlik/dezenfektan çözeltileri kirlendiğinde, 2-3 oda/sınıf ta kullanımdan sonra, değiştiriniz.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lastRenderedPageBreak/>
        <w:t xml:space="preserve">Lavabo ve muslukları/armatürleri özelliğine uygun malzeme ile temizleyiniz ve </w:t>
      </w:r>
      <w:proofErr w:type="gramStart"/>
      <w:r w:rsidRPr="00FE1BD5">
        <w:rPr>
          <w:position w:val="-1"/>
          <w:sz w:val="24"/>
          <w:szCs w:val="24"/>
        </w:rPr>
        <w:t>dezenfekte</w:t>
      </w:r>
      <w:proofErr w:type="gramEnd"/>
      <w:r w:rsidRPr="00FE1BD5">
        <w:rPr>
          <w:position w:val="-1"/>
          <w:sz w:val="24"/>
          <w:szCs w:val="24"/>
        </w:rPr>
        <w:t xml:space="preserve"> ediniz.</w:t>
      </w:r>
    </w:p>
    <w:p w:rsidR="007E7830" w:rsidRPr="00FE1BD5" w:rsidRDefault="007E7830" w:rsidP="007E7830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Çöp kovalarını boşaltınız, temizleyiniz ve temiz çöp poşeti takınız.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 xml:space="preserve">Giderleri temizleyiniz ve </w:t>
      </w:r>
      <w:proofErr w:type="gramStart"/>
      <w:r w:rsidRPr="00FE1BD5">
        <w:rPr>
          <w:position w:val="-1"/>
          <w:sz w:val="24"/>
          <w:szCs w:val="24"/>
        </w:rPr>
        <w:t>dezenfekte</w:t>
      </w:r>
      <w:proofErr w:type="gramEnd"/>
      <w:r w:rsidRPr="00FE1BD5">
        <w:rPr>
          <w:position w:val="-1"/>
          <w:sz w:val="24"/>
          <w:szCs w:val="24"/>
        </w:rPr>
        <w:t xml:space="preserve"> ediniz.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Fayansları yıkadıktan sonra kuru bezle siliniz.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Temizliği yapılan lavabolara yeterli miktarda sabun ve havlu koyunuz.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Pişirme bölümündeki lavabolarda el, yüz ve ağız yıkamayınız.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Yiyecek servisi yaparken ellerinizi, yüzünüze ve saçınıza sürmeyiniz.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Yemekleri tadarken ayrı bir kaşık veya çatal kullanıp, daha sonra yıkayınız.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Yiyecekleri servis araçları ile (kevgir, kepçe gibi) servis yapınız.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Yemek pişirildikten sonra mutfak bölümünü temizlenerek servise hazır hale getiriniz.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Mutfakta temiz üniforma giyip, başlarınıza kep veya bone takınız.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Tırnaklarınızı kısa ve temiz tutunuz.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İşe başlamadan önce ellerinizi sabunla iyice yıkayınız.</w:t>
      </w:r>
    </w:p>
    <w:p w:rsidR="00531C67" w:rsidRPr="00FE1BD5" w:rsidRDefault="00ED7614" w:rsidP="00531C67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Yiyecek İçecek Atölyelerine ait perde, havlu, bulaşık yıkama ve kurulama bezlerinin daima temiz olmasını sağlayınız.</w:t>
      </w:r>
    </w:p>
    <w:p w:rsidR="00531C67" w:rsidRPr="00FE1BD5" w:rsidRDefault="00EA02B3" w:rsidP="00531C67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Yemekhanelerde, kullanılan çatal kaşık, tabak, vb. araç gereçleri tamamen dezenfektan solüsyonuna daldırıp, üretici firma önerisi doğrultusunda dezenfektan içinde bekletiniz.</w:t>
      </w:r>
      <w:r w:rsidR="00531C67" w:rsidRPr="00FE1BD5">
        <w:rPr>
          <w:sz w:val="24"/>
          <w:szCs w:val="24"/>
        </w:rPr>
        <w:t xml:space="preserve"> </w:t>
      </w:r>
      <w:r w:rsidR="00531C67" w:rsidRPr="00FE1BD5">
        <w:rPr>
          <w:position w:val="-1"/>
          <w:sz w:val="24"/>
          <w:szCs w:val="24"/>
        </w:rPr>
        <w:t>Dezenfektan solüsyonlarından çıkarılan araç gereçler bol su ile durulayıp kurulayınız.</w:t>
      </w:r>
    </w:p>
    <w:p w:rsidR="00531C67" w:rsidRPr="00FE1BD5" w:rsidRDefault="00531C67" w:rsidP="00531C67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Dezenfekte edilen araç gereçleri tekrar kullanılıncaya kadar kapalı dolaplarda saklayınız.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Mutfakta kullanılan çöp bidonlarının paslanmaz çelikten ve kapaklı olmalarını, dolduğu anda boşaltılmalarını, her boşaltmadan sonra sıcak sabunlu su ile yıkanıp, kapaklarının kapatılmasını sağlayınız.</w:t>
      </w:r>
    </w:p>
    <w:p w:rsidR="00ED7614" w:rsidRPr="00FE1BD5" w:rsidRDefault="00ED7614" w:rsidP="00EA02B3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 xml:space="preserve">Klozet, lavabo ve muslukları/armatürleri özelliğine uygun malzeme ile temizleyiniz ve </w:t>
      </w:r>
      <w:proofErr w:type="gramStart"/>
      <w:r w:rsidRPr="00FE1BD5">
        <w:rPr>
          <w:position w:val="-1"/>
          <w:sz w:val="24"/>
          <w:szCs w:val="24"/>
        </w:rPr>
        <w:t>dezenfekte</w:t>
      </w:r>
      <w:proofErr w:type="gramEnd"/>
      <w:r w:rsidRPr="00FE1BD5">
        <w:rPr>
          <w:position w:val="-1"/>
          <w:sz w:val="24"/>
          <w:szCs w:val="24"/>
        </w:rPr>
        <w:t xml:space="preserve"> ediniz.</w:t>
      </w:r>
      <w:r w:rsidR="00EA02B3" w:rsidRPr="00FE1BD5">
        <w:rPr>
          <w:sz w:val="24"/>
          <w:szCs w:val="24"/>
        </w:rPr>
        <w:t xml:space="preserve"> </w:t>
      </w:r>
      <w:r w:rsidR="00EA02B3" w:rsidRPr="00FE1BD5">
        <w:rPr>
          <w:position w:val="-1"/>
          <w:sz w:val="24"/>
          <w:szCs w:val="24"/>
        </w:rPr>
        <w:t>Kullanacak dezenfektanların saklama koşullarına ve son kullanma tarihlerine dikkat ediniz.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Banyo ve duşları kaba kirinden arındırınız.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 xml:space="preserve">Tuvalet fırçalarını haftalık periyodlar halinde özel ilaçlarda bekletilerek </w:t>
      </w:r>
      <w:proofErr w:type="gramStart"/>
      <w:r w:rsidRPr="00FE1BD5">
        <w:rPr>
          <w:position w:val="-1"/>
          <w:sz w:val="24"/>
          <w:szCs w:val="24"/>
        </w:rPr>
        <w:t>dezenfekte</w:t>
      </w:r>
      <w:proofErr w:type="gramEnd"/>
      <w:r w:rsidRPr="00FE1BD5">
        <w:rPr>
          <w:position w:val="-1"/>
          <w:sz w:val="24"/>
          <w:szCs w:val="24"/>
        </w:rPr>
        <w:t xml:space="preserve"> ediniz.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Temizliği yapılan lavabolara yeterli miktarda sabun ve havlu koyunuz.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 xml:space="preserve">Atık kovaları riskli </w:t>
      </w:r>
      <w:proofErr w:type="spellStart"/>
      <w:r w:rsidRPr="00FE1BD5">
        <w:rPr>
          <w:position w:val="-1"/>
          <w:sz w:val="24"/>
          <w:szCs w:val="24"/>
        </w:rPr>
        <w:t>infeksiyöz</w:t>
      </w:r>
      <w:proofErr w:type="spellEnd"/>
      <w:r w:rsidRPr="00FE1BD5">
        <w:rPr>
          <w:position w:val="-1"/>
          <w:sz w:val="24"/>
          <w:szCs w:val="24"/>
        </w:rPr>
        <w:t xml:space="preserve"> materyalle </w:t>
      </w:r>
      <w:proofErr w:type="spellStart"/>
      <w:r w:rsidRPr="00FE1BD5">
        <w:rPr>
          <w:position w:val="-1"/>
          <w:sz w:val="24"/>
          <w:szCs w:val="24"/>
        </w:rPr>
        <w:t>kontamine</w:t>
      </w:r>
      <w:proofErr w:type="spellEnd"/>
      <w:r w:rsidRPr="00FE1BD5">
        <w:rPr>
          <w:position w:val="-1"/>
          <w:sz w:val="24"/>
          <w:szCs w:val="24"/>
        </w:rPr>
        <w:t xml:space="preserve"> olduysa dezenfektan ile </w:t>
      </w:r>
      <w:proofErr w:type="gramStart"/>
      <w:r w:rsidRPr="00FE1BD5">
        <w:rPr>
          <w:position w:val="-1"/>
          <w:sz w:val="24"/>
          <w:szCs w:val="24"/>
        </w:rPr>
        <w:t>dezenfekte</w:t>
      </w:r>
      <w:proofErr w:type="gramEnd"/>
      <w:r w:rsidRPr="00FE1BD5">
        <w:rPr>
          <w:position w:val="-1"/>
          <w:sz w:val="24"/>
          <w:szCs w:val="24"/>
        </w:rPr>
        <w:t xml:space="preserve"> ediniz.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Yangın söndürücüleri uygun temizleme sıvısı ve nemli bezle siliniz.</w:t>
      </w:r>
    </w:p>
    <w:p w:rsidR="00EA02B3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Dökülen her şeyi anında temizleyiniz, her seferinde temiz su kullanınız ve iş biter bitmez kirli suyu dökünüz.</w:t>
      </w:r>
      <w:r w:rsidR="00EA02B3" w:rsidRPr="00FE1BD5">
        <w:rPr>
          <w:sz w:val="24"/>
          <w:szCs w:val="24"/>
        </w:rPr>
        <w:t xml:space="preserve"> </w:t>
      </w:r>
    </w:p>
    <w:p w:rsidR="00ED7614" w:rsidRPr="00FE1BD5" w:rsidRDefault="00EA02B3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sz w:val="24"/>
          <w:szCs w:val="24"/>
        </w:rPr>
        <w:t>Kesinlikle dezenfektan solüsyonları deterjanla karıştırmayınız.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Temizlik faaliyetlerini yaparken ergonomi kurallarına uyunuz.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Temizlik işleminden sonra tüm araç, gereçleri tekniğine uygun olarak toplayınız, uygun şekilde yıkanıp kurutunuz ve günlük bakımlarını yapıldıktan sonra depolara yerleştiriniz.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Yapılan tüm işler tamamlandıktan sonra genel kontrol yaparak eksiklik varsa düzeltiniz.</w:t>
      </w:r>
    </w:p>
    <w:p w:rsidR="00ED7614" w:rsidRPr="00FE1BD5" w:rsidRDefault="00ED7614" w:rsidP="00ED761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E1BD5">
        <w:rPr>
          <w:position w:val="-1"/>
          <w:sz w:val="24"/>
          <w:szCs w:val="24"/>
        </w:rPr>
        <w:t>Güvenlik riskleri ortadan kalktığında temizlikle ilgili uyarıcı işaret ve levhaları kaldırınız.</w:t>
      </w:r>
    </w:p>
    <w:p w:rsidR="00ED7614" w:rsidRPr="00FE1BD5" w:rsidRDefault="00ED7614" w:rsidP="00ED7614">
      <w:pPr>
        <w:spacing w:line="260" w:lineRule="exact"/>
        <w:rPr>
          <w:position w:val="-1"/>
          <w:sz w:val="24"/>
          <w:szCs w:val="24"/>
        </w:rPr>
      </w:pPr>
    </w:p>
    <w:p w:rsidR="00ED7614" w:rsidRPr="00FE1BD5" w:rsidRDefault="00ED7614" w:rsidP="00ED7614">
      <w:pPr>
        <w:rPr>
          <w:sz w:val="24"/>
          <w:szCs w:val="24"/>
        </w:rPr>
      </w:pPr>
    </w:p>
    <w:p w:rsidR="007A63BD" w:rsidRPr="007A63BD" w:rsidRDefault="007A63BD" w:rsidP="007A63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C4734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C4734E">
        <w:rPr>
          <w:sz w:val="24"/>
          <w:szCs w:val="24"/>
        </w:rPr>
        <w:t>Halil DAL</w:t>
      </w:r>
    </w:p>
    <w:p w:rsidR="004F05B4" w:rsidRPr="00FE1BD5" w:rsidRDefault="007A63BD" w:rsidP="007A63BD">
      <w:pPr>
        <w:rPr>
          <w:sz w:val="24"/>
          <w:szCs w:val="24"/>
        </w:rPr>
      </w:pPr>
      <w:r w:rsidRPr="007A63BD">
        <w:rPr>
          <w:sz w:val="24"/>
          <w:szCs w:val="24"/>
        </w:rPr>
        <w:t xml:space="preserve">                                                                                                           </w:t>
      </w:r>
      <w:r w:rsidR="00BA51EB">
        <w:rPr>
          <w:sz w:val="24"/>
          <w:szCs w:val="24"/>
        </w:rPr>
        <w:t xml:space="preserve">    </w:t>
      </w:r>
      <w:bookmarkStart w:id="0" w:name="_GoBack"/>
      <w:r w:rsidRPr="007A63BD">
        <w:rPr>
          <w:sz w:val="24"/>
          <w:szCs w:val="24"/>
        </w:rPr>
        <w:t>O</w:t>
      </w:r>
      <w:bookmarkEnd w:id="0"/>
      <w:r w:rsidRPr="007A63BD">
        <w:rPr>
          <w:sz w:val="24"/>
          <w:szCs w:val="24"/>
        </w:rPr>
        <w:t>kul Müdürü</w:t>
      </w:r>
    </w:p>
    <w:sectPr w:rsidR="004F05B4" w:rsidRPr="00FE1BD5" w:rsidSect="00F578EF">
      <w:headerReference w:type="default" r:id="rId26"/>
      <w:pgSz w:w="11906" w:h="16838"/>
      <w:pgMar w:top="1417" w:right="1417" w:bottom="1135" w:left="1417" w:header="284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5D" w:rsidRDefault="00992D5D" w:rsidP="00F50792">
      <w:r>
        <w:separator/>
      </w:r>
    </w:p>
  </w:endnote>
  <w:endnote w:type="continuationSeparator" w:id="0">
    <w:p w:rsidR="00992D5D" w:rsidRDefault="00992D5D" w:rsidP="00F5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5D" w:rsidRDefault="00992D5D" w:rsidP="00F50792">
      <w:r>
        <w:separator/>
      </w:r>
    </w:p>
  </w:footnote>
  <w:footnote w:type="continuationSeparator" w:id="0">
    <w:p w:rsidR="00992D5D" w:rsidRDefault="00992D5D" w:rsidP="00F50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961"/>
      <w:gridCol w:w="2551"/>
    </w:tblGrid>
    <w:tr w:rsidR="009D7D42" w:rsidRPr="00501AC8" w:rsidTr="00A000AF">
      <w:trPr>
        <w:trHeight w:val="550"/>
        <w:tblHeader/>
      </w:trPr>
      <w:tc>
        <w:tcPr>
          <w:tcW w:w="1560" w:type="dxa"/>
          <w:vMerge w:val="restart"/>
          <w:vAlign w:val="center"/>
        </w:tcPr>
        <w:p w:rsidR="009D7D42" w:rsidRPr="00134377" w:rsidRDefault="00C7780F" w:rsidP="009D7D42">
          <w:r w:rsidRPr="00650C68">
            <w:rPr>
              <w:rFonts w:ascii="Century Gothic" w:hAnsi="Century Gothic"/>
              <w:noProof/>
              <w:lang w:eastAsia="tr-TR"/>
            </w:rPr>
            <w:drawing>
              <wp:inline distT="0" distB="0" distL="0" distR="0" wp14:anchorId="2B659768" wp14:editId="736E3291">
                <wp:extent cx="819150" cy="933116"/>
                <wp:effectExtent l="0" t="0" r="0" b="635"/>
                <wp:docPr id="19" name="Resim 19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388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9D7D42" w:rsidRPr="00BA51EB" w:rsidRDefault="00C4734E" w:rsidP="009D7D4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ORTACA ANDOLU İMAM </w:t>
          </w:r>
          <w:proofErr w:type="gramStart"/>
          <w:r>
            <w:rPr>
              <w:b/>
              <w:sz w:val="24"/>
              <w:szCs w:val="24"/>
            </w:rPr>
            <w:t xml:space="preserve">HATİP </w:t>
          </w:r>
          <w:r w:rsidR="00BA51EB" w:rsidRPr="00BA51EB">
            <w:rPr>
              <w:b/>
              <w:sz w:val="24"/>
              <w:szCs w:val="24"/>
            </w:rPr>
            <w:t xml:space="preserve"> LİSESİ</w:t>
          </w:r>
          <w:proofErr w:type="gramEnd"/>
          <w:r w:rsidR="00BA51EB" w:rsidRPr="00BA51EB">
            <w:rPr>
              <w:rFonts w:eastAsiaTheme="minorHAnsi"/>
              <w:b/>
              <w:sz w:val="24"/>
              <w:szCs w:val="24"/>
            </w:rPr>
            <w:t xml:space="preserve"> </w:t>
          </w:r>
          <w:r w:rsidR="005606D3" w:rsidRPr="00BA51EB">
            <w:rPr>
              <w:b/>
              <w:sz w:val="24"/>
              <w:szCs w:val="24"/>
            </w:rPr>
            <w:t>MÜDÜRLÜĞÜ</w:t>
          </w:r>
        </w:p>
        <w:p w:rsidR="009D7D42" w:rsidRPr="000A4371" w:rsidRDefault="009D7D42" w:rsidP="009D7D42">
          <w:pPr>
            <w:jc w:val="center"/>
            <w:rPr>
              <w:b/>
              <w:sz w:val="24"/>
            </w:rPr>
          </w:pPr>
        </w:p>
      </w:tc>
      <w:tc>
        <w:tcPr>
          <w:tcW w:w="2551" w:type="dxa"/>
          <w:vMerge w:val="restart"/>
          <w:vAlign w:val="center"/>
        </w:tcPr>
        <w:p w:rsidR="009D7D42" w:rsidRPr="00964C3A" w:rsidRDefault="009D7D42" w:rsidP="009D7D42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Döküman No     </w:t>
          </w:r>
          <w:r>
            <w:rPr>
              <w:noProof/>
              <w:sz w:val="18"/>
            </w:rPr>
            <w:t xml:space="preserve">  </w:t>
          </w:r>
          <w:r w:rsidRPr="00964C3A">
            <w:rPr>
              <w:noProof/>
              <w:sz w:val="18"/>
            </w:rPr>
            <w:t>:</w:t>
          </w:r>
          <w:r w:rsidR="00366985">
            <w:rPr>
              <w:noProof/>
              <w:sz w:val="18"/>
            </w:rPr>
            <w:t>TL.030</w:t>
          </w:r>
          <w:r w:rsidRPr="00964C3A">
            <w:rPr>
              <w:noProof/>
              <w:sz w:val="18"/>
            </w:rPr>
            <w:t xml:space="preserve"> </w:t>
          </w:r>
        </w:p>
        <w:p w:rsidR="009D7D42" w:rsidRPr="00964C3A" w:rsidRDefault="009D7D42" w:rsidP="009D7D42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Yayın Tarihi       </w:t>
          </w:r>
          <w:r>
            <w:rPr>
              <w:noProof/>
              <w:sz w:val="18"/>
            </w:rPr>
            <w:t xml:space="preserve"> </w:t>
          </w:r>
          <w:r w:rsidRPr="00964C3A">
            <w:rPr>
              <w:noProof/>
              <w:sz w:val="18"/>
            </w:rPr>
            <w:t xml:space="preserve">: </w:t>
          </w:r>
          <w:r>
            <w:rPr>
              <w:noProof/>
              <w:sz w:val="18"/>
            </w:rPr>
            <w:t>…./</w:t>
          </w:r>
          <w:r w:rsidR="00366985">
            <w:rPr>
              <w:noProof/>
              <w:sz w:val="18"/>
            </w:rPr>
            <w:t>08</w:t>
          </w:r>
          <w:r>
            <w:rPr>
              <w:noProof/>
              <w:sz w:val="18"/>
            </w:rPr>
            <w:t>/2020</w:t>
          </w:r>
        </w:p>
        <w:p w:rsidR="009D7D42" w:rsidRPr="00964C3A" w:rsidRDefault="009D7D42" w:rsidP="009D7D42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>
            <w:rPr>
              <w:noProof/>
              <w:sz w:val="18"/>
            </w:rPr>
            <w:t>Revizyon Tarihi  : …./…./2020</w:t>
          </w:r>
        </w:p>
        <w:p w:rsidR="009D7D42" w:rsidRPr="00964C3A" w:rsidRDefault="009D7D42" w:rsidP="009D7D42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Revizyon Sayısı </w:t>
          </w:r>
          <w:r>
            <w:rPr>
              <w:noProof/>
              <w:sz w:val="18"/>
            </w:rPr>
            <w:t xml:space="preserve"> </w:t>
          </w:r>
          <w:r w:rsidRPr="00964C3A">
            <w:rPr>
              <w:noProof/>
              <w:sz w:val="18"/>
            </w:rPr>
            <w:t>: 00</w:t>
          </w:r>
        </w:p>
        <w:p w:rsidR="009D7D42" w:rsidRPr="00B968F0" w:rsidRDefault="009D7D42" w:rsidP="009D7D42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Sayfa No             : </w:t>
          </w:r>
          <w:r w:rsidRPr="00964C3A">
            <w:rPr>
              <w:noProof/>
              <w:sz w:val="18"/>
            </w:rPr>
            <w:fldChar w:fldCharType="begin"/>
          </w:r>
          <w:r w:rsidRPr="00964C3A">
            <w:rPr>
              <w:noProof/>
              <w:sz w:val="18"/>
            </w:rPr>
            <w:instrText xml:space="preserve"> PAGE </w:instrText>
          </w:r>
          <w:r w:rsidRPr="00964C3A">
            <w:rPr>
              <w:noProof/>
              <w:sz w:val="18"/>
            </w:rPr>
            <w:fldChar w:fldCharType="separate"/>
          </w:r>
          <w:r w:rsidR="00C4734E">
            <w:rPr>
              <w:noProof/>
              <w:sz w:val="18"/>
            </w:rPr>
            <w:t>1</w:t>
          </w:r>
          <w:r w:rsidRPr="00964C3A">
            <w:rPr>
              <w:noProof/>
              <w:sz w:val="18"/>
            </w:rPr>
            <w:fldChar w:fldCharType="end"/>
          </w:r>
          <w:r w:rsidRPr="00964C3A">
            <w:rPr>
              <w:noProof/>
              <w:sz w:val="18"/>
            </w:rPr>
            <w:t xml:space="preserve"> /</w:t>
          </w:r>
          <w:r w:rsidRPr="00964C3A">
            <w:rPr>
              <w:noProof/>
              <w:sz w:val="18"/>
            </w:rPr>
            <w:fldChar w:fldCharType="begin"/>
          </w:r>
          <w:r w:rsidRPr="00964C3A">
            <w:rPr>
              <w:noProof/>
              <w:sz w:val="18"/>
            </w:rPr>
            <w:instrText xml:space="preserve"> NUMPAGES </w:instrText>
          </w:r>
          <w:r w:rsidRPr="00964C3A">
            <w:rPr>
              <w:noProof/>
              <w:sz w:val="18"/>
            </w:rPr>
            <w:fldChar w:fldCharType="separate"/>
          </w:r>
          <w:r w:rsidR="00C4734E">
            <w:rPr>
              <w:noProof/>
              <w:sz w:val="18"/>
            </w:rPr>
            <w:t>3</w:t>
          </w:r>
          <w:r w:rsidRPr="00964C3A">
            <w:rPr>
              <w:noProof/>
              <w:sz w:val="18"/>
            </w:rPr>
            <w:fldChar w:fldCharType="end"/>
          </w:r>
        </w:p>
      </w:tc>
    </w:tr>
    <w:tr w:rsidR="009D7D42" w:rsidRPr="00134377" w:rsidTr="00A000AF">
      <w:trPr>
        <w:trHeight w:val="695"/>
        <w:tblHeader/>
      </w:trPr>
      <w:tc>
        <w:tcPr>
          <w:tcW w:w="1560" w:type="dxa"/>
          <w:vMerge/>
          <w:vAlign w:val="center"/>
        </w:tcPr>
        <w:p w:rsidR="009D7D42" w:rsidRPr="00134377" w:rsidRDefault="009D7D42" w:rsidP="009D7D42">
          <w:pPr>
            <w:jc w:val="right"/>
          </w:pPr>
        </w:p>
      </w:tc>
      <w:tc>
        <w:tcPr>
          <w:tcW w:w="4961" w:type="dxa"/>
          <w:vAlign w:val="center"/>
        </w:tcPr>
        <w:p w:rsidR="009D7D42" w:rsidRPr="001461CB" w:rsidRDefault="009D7D42" w:rsidP="009D7D42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Genel </w:t>
          </w:r>
          <w:r w:rsidRPr="00767269">
            <w:rPr>
              <w:b/>
              <w:sz w:val="24"/>
            </w:rPr>
            <w:t>Temizlik Talimatı</w:t>
          </w:r>
        </w:p>
      </w:tc>
      <w:tc>
        <w:tcPr>
          <w:tcW w:w="2551" w:type="dxa"/>
          <w:vMerge/>
          <w:vAlign w:val="center"/>
        </w:tcPr>
        <w:p w:rsidR="009D7D42" w:rsidRPr="00134377" w:rsidRDefault="009D7D42" w:rsidP="009D7D42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</w:rPr>
          </w:pPr>
        </w:p>
      </w:tc>
    </w:tr>
  </w:tbl>
  <w:p w:rsidR="00F50792" w:rsidRDefault="00F507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3CE"/>
    <w:multiLevelType w:val="hybridMultilevel"/>
    <w:tmpl w:val="34A0643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92"/>
    <w:rsid w:val="00105EED"/>
    <w:rsid w:val="0012228A"/>
    <w:rsid w:val="00132C9D"/>
    <w:rsid w:val="00144662"/>
    <w:rsid w:val="00366985"/>
    <w:rsid w:val="003A7907"/>
    <w:rsid w:val="003C1C6F"/>
    <w:rsid w:val="004F05B4"/>
    <w:rsid w:val="00510CF1"/>
    <w:rsid w:val="00531C67"/>
    <w:rsid w:val="005606D3"/>
    <w:rsid w:val="00656716"/>
    <w:rsid w:val="006C56E1"/>
    <w:rsid w:val="007246C3"/>
    <w:rsid w:val="00787A7C"/>
    <w:rsid w:val="007A63BD"/>
    <w:rsid w:val="007E7830"/>
    <w:rsid w:val="007F624F"/>
    <w:rsid w:val="008026B3"/>
    <w:rsid w:val="00883A96"/>
    <w:rsid w:val="00960E94"/>
    <w:rsid w:val="00992D5D"/>
    <w:rsid w:val="009D7D42"/>
    <w:rsid w:val="00A32E1D"/>
    <w:rsid w:val="00A5592B"/>
    <w:rsid w:val="00A81EEB"/>
    <w:rsid w:val="00B678E6"/>
    <w:rsid w:val="00B968F0"/>
    <w:rsid w:val="00BA51EB"/>
    <w:rsid w:val="00C4734E"/>
    <w:rsid w:val="00C7780F"/>
    <w:rsid w:val="00D065CC"/>
    <w:rsid w:val="00D8490E"/>
    <w:rsid w:val="00EA02B3"/>
    <w:rsid w:val="00ED7614"/>
    <w:rsid w:val="00F50792"/>
    <w:rsid w:val="00F578EF"/>
    <w:rsid w:val="00F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50792"/>
  </w:style>
  <w:style w:type="paragraph" w:styleId="Altbilgi">
    <w:name w:val="footer"/>
    <w:basedOn w:val="Normal"/>
    <w:link w:val="Al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50792"/>
  </w:style>
  <w:style w:type="table" w:styleId="TabloKlavuzu">
    <w:name w:val="Table Grid"/>
    <w:basedOn w:val="NormalTablo"/>
    <w:uiPriority w:val="59"/>
    <w:rsid w:val="00F5079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792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7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7614"/>
    <w:pPr>
      <w:ind w:left="720"/>
      <w:contextualSpacing/>
    </w:pPr>
  </w:style>
  <w:style w:type="paragraph" w:styleId="AralkYok">
    <w:name w:val="No Spacing"/>
    <w:uiPriority w:val="1"/>
    <w:qFormat/>
    <w:rsid w:val="0053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50792"/>
  </w:style>
  <w:style w:type="paragraph" w:styleId="Altbilgi">
    <w:name w:val="footer"/>
    <w:basedOn w:val="Normal"/>
    <w:link w:val="Al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50792"/>
  </w:style>
  <w:style w:type="table" w:styleId="TabloKlavuzu">
    <w:name w:val="Table Grid"/>
    <w:basedOn w:val="NormalTablo"/>
    <w:uiPriority w:val="59"/>
    <w:rsid w:val="00F5079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792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7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7614"/>
    <w:pPr>
      <w:ind w:left="720"/>
      <w:contextualSpacing/>
    </w:pPr>
  </w:style>
  <w:style w:type="paragraph" w:styleId="AralkYok">
    <w:name w:val="No Spacing"/>
    <w:uiPriority w:val="1"/>
    <w:qFormat/>
    <w:rsid w:val="0053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ERGÜN TÜRK</dc:creator>
  <cp:lastModifiedBy>OAİHL Müdür</cp:lastModifiedBy>
  <cp:revision>2</cp:revision>
  <dcterms:created xsi:type="dcterms:W3CDTF">2020-09-08T12:40:00Z</dcterms:created>
  <dcterms:modified xsi:type="dcterms:W3CDTF">2020-09-08T12:40:00Z</dcterms:modified>
</cp:coreProperties>
</file>